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 «Подюжское»</w:t>
      </w:r>
    </w:p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FBB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F2FBB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2C634A" w:rsidRDefault="008B788E" w:rsidP="004F2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F5138E">
        <w:rPr>
          <w:rFonts w:ascii="Times New Roman" w:hAnsi="Times New Roman" w:cs="Times New Roman"/>
          <w:sz w:val="26"/>
          <w:szCs w:val="26"/>
        </w:rPr>
        <w:t>1</w:t>
      </w:r>
      <w:r w:rsidR="00FC2363">
        <w:rPr>
          <w:rFonts w:ascii="Times New Roman" w:hAnsi="Times New Roman" w:cs="Times New Roman"/>
          <w:sz w:val="26"/>
          <w:szCs w:val="26"/>
        </w:rPr>
        <w:t>8</w:t>
      </w:r>
      <w:r w:rsidR="00F5138E">
        <w:rPr>
          <w:rFonts w:ascii="Times New Roman" w:hAnsi="Times New Roman" w:cs="Times New Roman"/>
          <w:sz w:val="26"/>
          <w:szCs w:val="26"/>
        </w:rPr>
        <w:t xml:space="preserve"> </w:t>
      </w:r>
      <w:r w:rsidR="00FC2363">
        <w:rPr>
          <w:rFonts w:ascii="Times New Roman" w:hAnsi="Times New Roman" w:cs="Times New Roman"/>
          <w:sz w:val="26"/>
          <w:szCs w:val="26"/>
        </w:rPr>
        <w:t>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FC2363">
        <w:rPr>
          <w:rFonts w:ascii="Times New Roman" w:hAnsi="Times New Roman" w:cs="Times New Roman"/>
          <w:sz w:val="26"/>
          <w:szCs w:val="26"/>
        </w:rPr>
        <w:t>9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</w:t>
      </w:r>
      <w:r w:rsidR="00833472">
        <w:rPr>
          <w:rFonts w:ascii="Times New Roman" w:hAnsi="Times New Roman" w:cs="Times New Roman"/>
          <w:sz w:val="26"/>
          <w:szCs w:val="26"/>
        </w:rPr>
        <w:t xml:space="preserve">года                          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3788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66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C2363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Посёлок Подюга Коношский район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34A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0B0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      В соответствии со статьями 28 и 44 Федерального закона от 06.10.2003 года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«Подюжское», утвержденным решением сессии Совета депутатов первого созыва муниципального образования «Подюжское» № 90 от 24.04.2007 года,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C634A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2C634A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2C634A">
        <w:rPr>
          <w:rFonts w:ascii="Times New Roman" w:hAnsi="Times New Roman" w:cs="Times New Roman"/>
          <w:sz w:val="26"/>
          <w:szCs w:val="26"/>
        </w:rPr>
        <w:t xml:space="preserve"> о в л я ю: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Совета депутатов</w:t>
      </w:r>
      <w:r w:rsidR="0026501A" w:rsidRPr="002C63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«Подюжское» «О внесении изменений и дополнений в Устав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2. Определить, что инициатором и организатором публичных слушаний является Глава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 Установить, что: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3.1.</w:t>
      </w:r>
      <w:r w:rsidR="008B788E">
        <w:rPr>
          <w:rFonts w:ascii="Times New Roman" w:hAnsi="Times New Roman" w:cs="Times New Roman"/>
          <w:sz w:val="26"/>
          <w:szCs w:val="26"/>
        </w:rPr>
        <w:t xml:space="preserve"> Публичные слушания проводятся </w:t>
      </w:r>
      <w:r w:rsidR="00FC2363">
        <w:rPr>
          <w:rFonts w:ascii="Times New Roman" w:hAnsi="Times New Roman" w:cs="Times New Roman"/>
          <w:sz w:val="26"/>
          <w:szCs w:val="26"/>
        </w:rPr>
        <w:t>22</w:t>
      </w:r>
      <w:r w:rsidR="00F5138E">
        <w:rPr>
          <w:rFonts w:ascii="Times New Roman" w:hAnsi="Times New Roman" w:cs="Times New Roman"/>
          <w:sz w:val="26"/>
          <w:szCs w:val="26"/>
        </w:rPr>
        <w:t xml:space="preserve"> </w:t>
      </w:r>
      <w:r w:rsidR="00FC2363">
        <w:rPr>
          <w:rFonts w:ascii="Times New Roman" w:hAnsi="Times New Roman" w:cs="Times New Roman"/>
          <w:sz w:val="26"/>
          <w:szCs w:val="26"/>
        </w:rPr>
        <w:t>июля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201</w:t>
      </w:r>
      <w:r w:rsidR="00FC2363">
        <w:rPr>
          <w:rFonts w:ascii="Times New Roman" w:hAnsi="Times New Roman" w:cs="Times New Roman"/>
          <w:sz w:val="26"/>
          <w:szCs w:val="26"/>
        </w:rPr>
        <w:t>9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15:00 час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актовом зале Администрации муниципального образования «Подюжское».</w:t>
      </w:r>
    </w:p>
    <w:p w:rsidR="002C634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3.2. Прием письменных предложений по проекту решения Совета депутатов муниципального образования «Подюжское» «О внесении изменений и дополнений в Устав муниципального образования «Подюжское» осуществляет организатор публичных слушаний в помещении Администрации муниципального образования «Подюжское» по адресу: п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одюга, ул.Школьная, д.6, кабинет заместителя главы </w:t>
      </w:r>
      <w:r w:rsidR="008B788E">
        <w:rPr>
          <w:rFonts w:ascii="Times New Roman" w:hAnsi="Times New Roman" w:cs="Times New Roman"/>
          <w:sz w:val="26"/>
          <w:szCs w:val="26"/>
        </w:rPr>
        <w:t>Администрации МО «</w:t>
      </w:r>
      <w:proofErr w:type="spellStart"/>
      <w:r w:rsidR="008B788E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8B788E">
        <w:rPr>
          <w:rFonts w:ascii="Times New Roman" w:hAnsi="Times New Roman" w:cs="Times New Roman"/>
          <w:sz w:val="26"/>
          <w:szCs w:val="26"/>
        </w:rPr>
        <w:t xml:space="preserve">» с </w:t>
      </w:r>
      <w:r w:rsidR="00F5138E">
        <w:rPr>
          <w:rFonts w:ascii="Times New Roman" w:hAnsi="Times New Roman" w:cs="Times New Roman"/>
          <w:sz w:val="26"/>
          <w:szCs w:val="26"/>
        </w:rPr>
        <w:t>1</w:t>
      </w:r>
      <w:r w:rsidR="00FC2363">
        <w:rPr>
          <w:rFonts w:ascii="Times New Roman" w:hAnsi="Times New Roman" w:cs="Times New Roman"/>
          <w:sz w:val="26"/>
          <w:szCs w:val="26"/>
        </w:rPr>
        <w:t>8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="00FC2363">
        <w:rPr>
          <w:rFonts w:ascii="Times New Roman" w:hAnsi="Times New Roman" w:cs="Times New Roman"/>
          <w:sz w:val="26"/>
          <w:szCs w:val="26"/>
        </w:rPr>
        <w:t>июня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201</w:t>
      </w:r>
      <w:r w:rsidR="00FC2363">
        <w:rPr>
          <w:rFonts w:ascii="Times New Roman" w:hAnsi="Times New Roman" w:cs="Times New Roman"/>
          <w:sz w:val="26"/>
          <w:szCs w:val="26"/>
        </w:rPr>
        <w:t>9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FC2363">
        <w:rPr>
          <w:rFonts w:ascii="Times New Roman" w:hAnsi="Times New Roman" w:cs="Times New Roman"/>
          <w:sz w:val="26"/>
          <w:szCs w:val="26"/>
        </w:rPr>
        <w:t>19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="00FC2363">
        <w:rPr>
          <w:rFonts w:ascii="Times New Roman" w:hAnsi="Times New Roman" w:cs="Times New Roman"/>
          <w:sz w:val="26"/>
          <w:szCs w:val="26"/>
        </w:rPr>
        <w:t>июля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Pr="002C634A">
        <w:rPr>
          <w:rFonts w:ascii="Times New Roman" w:hAnsi="Times New Roman" w:cs="Times New Roman"/>
          <w:sz w:val="26"/>
          <w:szCs w:val="26"/>
        </w:rPr>
        <w:t>201</w:t>
      </w:r>
      <w:r w:rsidR="00FC2363">
        <w:rPr>
          <w:rFonts w:ascii="Times New Roman" w:hAnsi="Times New Roman" w:cs="Times New Roman"/>
          <w:sz w:val="26"/>
          <w:szCs w:val="26"/>
        </w:rPr>
        <w:t>9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рабочие дни с 09:00 час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>о 1</w:t>
      </w:r>
      <w:r w:rsidR="00F5138E">
        <w:rPr>
          <w:rFonts w:ascii="Times New Roman" w:hAnsi="Times New Roman" w:cs="Times New Roman"/>
          <w:sz w:val="26"/>
          <w:szCs w:val="26"/>
        </w:rPr>
        <w:t>5</w:t>
      </w:r>
      <w:r w:rsidRPr="002C634A">
        <w:rPr>
          <w:rFonts w:ascii="Times New Roman" w:hAnsi="Times New Roman" w:cs="Times New Roman"/>
          <w:sz w:val="26"/>
          <w:szCs w:val="26"/>
        </w:rPr>
        <w:t>:00 час.</w:t>
      </w:r>
    </w:p>
    <w:p w:rsidR="00833472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4. Заместителю Главы Администрации МО «Подюжское» Л.В. Жуковой обеспечить информирование населения о предстоящих публичных слушаниях в средствах массовой информации «</w:t>
      </w:r>
      <w:proofErr w:type="spellStart"/>
      <w:r w:rsidRPr="002C634A">
        <w:rPr>
          <w:rFonts w:ascii="Times New Roman" w:hAnsi="Times New Roman" w:cs="Times New Roman"/>
          <w:sz w:val="26"/>
          <w:szCs w:val="26"/>
        </w:rPr>
        <w:t>Подюжский</w:t>
      </w:r>
      <w:proofErr w:type="spellEnd"/>
      <w:r w:rsidRPr="002C634A">
        <w:rPr>
          <w:rFonts w:ascii="Times New Roman" w:hAnsi="Times New Roman" w:cs="Times New Roman"/>
          <w:sz w:val="26"/>
          <w:szCs w:val="26"/>
        </w:rPr>
        <w:t xml:space="preserve"> муниципальный Вестник»</w:t>
      </w:r>
      <w:r w:rsidR="00753B9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МО «Подюжское».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5. Утвердить состав комиссии для подготовки и проведения публичных слушаний (прилагается).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МО «Подюжское» Л.В. Жукову.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34A" w:rsidRDefault="0026501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2FBB" w:rsidRPr="002C634A" w:rsidRDefault="002C634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34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C634A" w:rsidRDefault="002C634A" w:rsidP="009B26A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634A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9B26A7">
        <w:rPr>
          <w:rFonts w:ascii="Times New Roman" w:hAnsi="Times New Roman" w:cs="Times New Roman"/>
          <w:sz w:val="26"/>
          <w:szCs w:val="26"/>
        </w:rPr>
        <w:tab/>
        <w:t xml:space="preserve">                Н.</w:t>
      </w:r>
      <w:r w:rsidR="00F5138E">
        <w:rPr>
          <w:rFonts w:ascii="Times New Roman" w:hAnsi="Times New Roman" w:cs="Times New Roman"/>
          <w:sz w:val="26"/>
          <w:szCs w:val="26"/>
        </w:rPr>
        <w:t>А</w:t>
      </w:r>
      <w:r w:rsidR="009B26A7">
        <w:rPr>
          <w:rFonts w:ascii="Times New Roman" w:hAnsi="Times New Roman" w:cs="Times New Roman"/>
          <w:sz w:val="26"/>
          <w:szCs w:val="26"/>
        </w:rPr>
        <w:t xml:space="preserve">. </w:t>
      </w:r>
      <w:r w:rsidR="00F5138E">
        <w:rPr>
          <w:rFonts w:ascii="Times New Roman" w:hAnsi="Times New Roman" w:cs="Times New Roman"/>
          <w:sz w:val="26"/>
          <w:szCs w:val="26"/>
        </w:rPr>
        <w:t>Поляков</w:t>
      </w:r>
    </w:p>
    <w:p w:rsidR="00753B95" w:rsidRDefault="002C634A" w:rsidP="00753B9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«Подюжское»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F2FBB" w:rsidRPr="00753B95" w:rsidRDefault="00C37886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788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88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37886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37886">
        <w:rPr>
          <w:rFonts w:ascii="Times New Roman" w:hAnsi="Times New Roman" w:cs="Times New Roman"/>
          <w:sz w:val="24"/>
          <w:szCs w:val="24"/>
        </w:rPr>
        <w:t xml:space="preserve">» № </w:t>
      </w:r>
      <w:r w:rsidR="00FC2363">
        <w:rPr>
          <w:rFonts w:ascii="Times New Roman" w:hAnsi="Times New Roman" w:cs="Times New Roman"/>
          <w:sz w:val="24"/>
          <w:szCs w:val="24"/>
        </w:rPr>
        <w:t>23</w:t>
      </w:r>
      <w:r w:rsidRPr="00C37886">
        <w:rPr>
          <w:rFonts w:ascii="Times New Roman" w:hAnsi="Times New Roman" w:cs="Times New Roman"/>
          <w:sz w:val="24"/>
          <w:szCs w:val="24"/>
        </w:rPr>
        <w:t xml:space="preserve"> от </w:t>
      </w:r>
      <w:r w:rsidR="00F5138E">
        <w:rPr>
          <w:rFonts w:ascii="Times New Roman" w:hAnsi="Times New Roman" w:cs="Times New Roman"/>
          <w:sz w:val="24"/>
          <w:szCs w:val="24"/>
        </w:rPr>
        <w:t>1</w:t>
      </w:r>
      <w:r w:rsidR="00FC2363">
        <w:rPr>
          <w:rFonts w:ascii="Times New Roman" w:hAnsi="Times New Roman" w:cs="Times New Roman"/>
          <w:sz w:val="24"/>
          <w:szCs w:val="24"/>
        </w:rPr>
        <w:t>8</w:t>
      </w:r>
      <w:r w:rsidR="008B788E">
        <w:rPr>
          <w:rFonts w:ascii="Times New Roman" w:hAnsi="Times New Roman" w:cs="Times New Roman"/>
          <w:sz w:val="24"/>
          <w:szCs w:val="24"/>
        </w:rPr>
        <w:t xml:space="preserve"> </w:t>
      </w:r>
      <w:r w:rsidR="00FC2363">
        <w:rPr>
          <w:rFonts w:ascii="Times New Roman" w:hAnsi="Times New Roman" w:cs="Times New Roman"/>
          <w:sz w:val="24"/>
          <w:szCs w:val="24"/>
        </w:rPr>
        <w:t>июня</w:t>
      </w:r>
      <w:r w:rsidRPr="00C37886">
        <w:rPr>
          <w:rFonts w:ascii="Times New Roman" w:hAnsi="Times New Roman" w:cs="Times New Roman"/>
          <w:sz w:val="24"/>
          <w:szCs w:val="24"/>
        </w:rPr>
        <w:t xml:space="preserve"> 201</w:t>
      </w:r>
      <w:r w:rsidR="00FC2363">
        <w:rPr>
          <w:rFonts w:ascii="Times New Roman" w:hAnsi="Times New Roman" w:cs="Times New Roman"/>
          <w:sz w:val="24"/>
          <w:szCs w:val="24"/>
        </w:rPr>
        <w:t>9</w:t>
      </w:r>
      <w:r w:rsidRPr="00C378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Состав комиссии по подготовке и проведению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публичных слушаний по проекту решения Совета депутатов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 xml:space="preserve">МО «Подюжское» «О внесении изменений и дополнений в Устав 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«Подюжское».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Л.В. Жукова, заместитель Главы Администрации МО «Подюжское», председатель комиссии;</w:t>
      </w: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2363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FC2363">
        <w:rPr>
          <w:rFonts w:ascii="Times New Roman" w:hAnsi="Times New Roman" w:cs="Times New Roman"/>
          <w:sz w:val="26"/>
          <w:szCs w:val="26"/>
        </w:rPr>
        <w:t>Баруздина</w:t>
      </w:r>
      <w:proofErr w:type="spellEnd"/>
      <w:r w:rsidR="00DE6B12">
        <w:rPr>
          <w:rFonts w:ascii="Times New Roman" w:hAnsi="Times New Roman" w:cs="Times New Roman"/>
          <w:sz w:val="26"/>
          <w:szCs w:val="26"/>
        </w:rPr>
        <w:t>, ведущий специалист Администрации МО «Подюжское», заместитель председателя комиссии;</w:t>
      </w:r>
    </w:p>
    <w:p w:rsidR="00DE6B12" w:rsidRDefault="00DE6B12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Е.А. Матюшина, специалист 1 категории, секретарь комиссии;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А.Н. Стоянов, председатель Совета депутатов МО «Подюжское», четвертого созыва;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5138E">
        <w:rPr>
          <w:rFonts w:ascii="Times New Roman" w:hAnsi="Times New Roman" w:cs="Times New Roman"/>
          <w:sz w:val="26"/>
          <w:szCs w:val="26"/>
        </w:rPr>
        <w:t>А.Е. Диденко</w:t>
      </w:r>
      <w:r>
        <w:rPr>
          <w:rFonts w:ascii="Times New Roman" w:hAnsi="Times New Roman" w:cs="Times New Roman"/>
          <w:sz w:val="26"/>
          <w:szCs w:val="26"/>
        </w:rPr>
        <w:t>, депутат Совета депутатов МО «Подюжское», четвертого созыва.</w:t>
      </w:r>
    </w:p>
    <w:p w:rsidR="00DE6B12" w:rsidRPr="00C37886" w:rsidRDefault="00DE6B12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6B12" w:rsidRPr="00C37886" w:rsidSect="00C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FBB"/>
    <w:rsid w:val="000D5DB1"/>
    <w:rsid w:val="00217928"/>
    <w:rsid w:val="0026501A"/>
    <w:rsid w:val="002C634A"/>
    <w:rsid w:val="002C6D42"/>
    <w:rsid w:val="004F2FBB"/>
    <w:rsid w:val="00753B95"/>
    <w:rsid w:val="0077316D"/>
    <w:rsid w:val="008177B8"/>
    <w:rsid w:val="00833472"/>
    <w:rsid w:val="00862A2B"/>
    <w:rsid w:val="008B788E"/>
    <w:rsid w:val="009B26A7"/>
    <w:rsid w:val="009C6B92"/>
    <w:rsid w:val="00A558AE"/>
    <w:rsid w:val="00AF6670"/>
    <w:rsid w:val="00B02491"/>
    <w:rsid w:val="00C330B0"/>
    <w:rsid w:val="00C37886"/>
    <w:rsid w:val="00C568DE"/>
    <w:rsid w:val="00CC5094"/>
    <w:rsid w:val="00DE6B12"/>
    <w:rsid w:val="00F5138E"/>
    <w:rsid w:val="00FC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cp:lastPrinted>2019-06-20T10:02:00Z</cp:lastPrinted>
  <dcterms:created xsi:type="dcterms:W3CDTF">2015-09-11T07:43:00Z</dcterms:created>
  <dcterms:modified xsi:type="dcterms:W3CDTF">2019-06-20T10:02:00Z</dcterms:modified>
</cp:coreProperties>
</file>